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16D" w:rsidRPr="00D8716D" w:rsidRDefault="00722AA3">
      <w:pPr>
        <w:rPr>
          <w:sz w:val="28"/>
          <w:szCs w:val="28"/>
        </w:rPr>
      </w:pPr>
      <w:r w:rsidRPr="00D8716D">
        <w:rPr>
          <w:sz w:val="28"/>
          <w:szCs w:val="28"/>
        </w:rPr>
        <w:t>SELCA Outreach Report – 8-19-17</w:t>
      </w:r>
    </w:p>
    <w:p w:rsidR="006A30DB" w:rsidRDefault="006A30DB">
      <w:r>
        <w:t xml:space="preserve">Our Annual SELCA conference is Saturday, 11-4-17, at Piedmont Hospital.  </w:t>
      </w:r>
      <w:r w:rsidR="007222F5">
        <w:t xml:space="preserve">Great speakers, great food and great swag.  </w:t>
      </w:r>
      <w:r>
        <w:t>Registration WITH 2018 SELCA membership is still only $70</w:t>
      </w:r>
      <w:r w:rsidR="007222F5">
        <w:t>, (early bird registration, due by 9-15-17)</w:t>
      </w:r>
      <w:r>
        <w:t xml:space="preserve">.  </w:t>
      </w:r>
      <w:hyperlink r:id="rId4" w:history="1">
        <w:r w:rsidR="007222F5" w:rsidRPr="00D603F4">
          <w:rPr>
            <w:rStyle w:val="Hyperlink"/>
          </w:rPr>
          <w:t>http://selca.info/conferences-education-resources/selca-annual-conference-2/</w:t>
        </w:r>
      </w:hyperlink>
      <w:r w:rsidR="007222F5">
        <w:t xml:space="preserve">  </w:t>
      </w:r>
      <w:r>
        <w:t>Sign up for this conference, receive all the CERPs available that day, plus all the CERPs available when you come to each quarterly meeting in 2018</w:t>
      </w:r>
      <w:r w:rsidR="007222F5">
        <w:t>, all for this one low price</w:t>
      </w:r>
      <w:r>
        <w:t>.</w:t>
      </w:r>
      <w:r w:rsidR="007222F5">
        <w:t xml:space="preserve"> (Nonmember prorated registration available also.  Follow the link above.)</w:t>
      </w:r>
    </w:p>
    <w:p w:rsidR="007222F5" w:rsidRDefault="007222F5"/>
    <w:p w:rsidR="006A30DB" w:rsidRDefault="006A30DB">
      <w:r>
        <w:t>SELCA membership for 2018 is due by 12-1-17.  Dues for 2018 will be $50.  (Please see above to get a GREAT deal on SELCA membership with your registration for the Annual SELCA conference.</w:t>
      </w:r>
      <w:r w:rsidR="007222F5">
        <w:t>)  We are planning once again to offer USLCA’s $10 Chapter Member discount code off your 2018 USLCA membership.  Stay tuned….</w:t>
      </w:r>
    </w:p>
    <w:p w:rsidR="00EA14DB" w:rsidRDefault="00EA14DB"/>
    <w:p w:rsidR="00591401" w:rsidRDefault="00591401">
      <w:r>
        <w:t xml:space="preserve">SELCA is formulating </w:t>
      </w:r>
      <w:r w:rsidR="003F7367">
        <w:t>Position Statements at this time.  Please read them at “Where We Stand” on the SELCA website:</w:t>
      </w:r>
      <w:r w:rsidR="00D8716D">
        <w:t xml:space="preserve">  </w:t>
      </w:r>
      <w:hyperlink r:id="rId5" w:history="1">
        <w:r w:rsidR="00D8716D" w:rsidRPr="00D603F4">
          <w:rPr>
            <w:rStyle w:val="Hyperlink"/>
          </w:rPr>
          <w:t>http://selca.info/where-we-stand/</w:t>
        </w:r>
      </w:hyperlink>
      <w:r w:rsidR="00D8716D">
        <w:t xml:space="preserve"> </w:t>
      </w:r>
    </w:p>
    <w:p w:rsidR="00D8716D" w:rsidRDefault="00D8716D"/>
    <w:p w:rsidR="00AC16A4" w:rsidRDefault="00AC16A4">
      <w:r>
        <w:t>USLCA now has 30 active Chapters, including SELCA.</w:t>
      </w:r>
    </w:p>
    <w:p w:rsidR="007222F5" w:rsidRDefault="00AC16A4">
      <w:r>
        <w:t>The most recent issue of Clinical Lactation, our USLCA quarterly journal, is on the subject of Tongue Tie.</w:t>
      </w:r>
      <w:r w:rsidR="00D8716D">
        <w:t xml:space="preserve">  Join USLCA and receive this quarterly journal, loaded with wonderful articles that you can really use.</w:t>
      </w:r>
    </w:p>
    <w:p w:rsidR="00EA14DB" w:rsidRDefault="00EA14DB"/>
    <w:p w:rsidR="00722AA3" w:rsidRDefault="00722AA3">
      <w:r>
        <w:t xml:space="preserve">USBC’s Fed Is Best letter:  </w:t>
      </w:r>
      <w:hyperlink r:id="rId6" w:tgtFrame="_blank" w:history="1">
        <w:r>
          <w:rPr>
            <w:rStyle w:val="Hyperlink"/>
            <w:color w:val="336699"/>
            <w:sz w:val="20"/>
            <w:szCs w:val="20"/>
            <w:shd w:val="clear" w:color="auto" w:fill="FDFDFD"/>
          </w:rPr>
          <w:t>http://www.usbreastfeeding.org/d/do/2018</w:t>
        </w:r>
      </w:hyperlink>
    </w:p>
    <w:p w:rsidR="00722AA3" w:rsidRPr="007222F5" w:rsidRDefault="00D8716D">
      <w:pPr>
        <w:rPr>
          <w:color w:val="000000"/>
          <w:shd w:val="clear" w:color="auto" w:fill="FDFDFD"/>
        </w:rPr>
      </w:pPr>
      <w:r>
        <w:rPr>
          <w:color w:val="000000"/>
          <w:shd w:val="clear" w:color="auto" w:fill="FDFDFD"/>
        </w:rPr>
        <w:t>(</w:t>
      </w:r>
      <w:r w:rsidR="00722AA3" w:rsidRPr="007222F5">
        <w:rPr>
          <w:color w:val="000000"/>
          <w:shd w:val="clear" w:color="auto" w:fill="FDFDFD"/>
        </w:rPr>
        <w:t>At this time, there is not a petition or action for individuals, but this is under consideration. Please stay tuned for additional updates as the Fed Is Best response becomes clear.</w:t>
      </w:r>
      <w:r>
        <w:rPr>
          <w:color w:val="000000"/>
          <w:shd w:val="clear" w:color="auto" w:fill="FDFDFD"/>
        </w:rPr>
        <w:t>)</w:t>
      </w:r>
    </w:p>
    <w:p w:rsidR="007222F5" w:rsidRDefault="007222F5">
      <w:pPr>
        <w:rPr>
          <w:color w:val="000000"/>
          <w:shd w:val="clear" w:color="auto" w:fill="FDFDFD"/>
        </w:rPr>
      </w:pPr>
      <w:r w:rsidRPr="007222F5">
        <w:rPr>
          <w:color w:val="000000"/>
          <w:shd w:val="clear" w:color="auto" w:fill="FDFDFD"/>
        </w:rPr>
        <w:t>USLCA, IBLCE, LLLI, ROSE, GBC and many other organizations have signed this letter, requesting a meeting with those who run FIB.  Please click the link above to learn more.</w:t>
      </w:r>
      <w:r w:rsidR="00AC16A4">
        <w:rPr>
          <w:color w:val="000000"/>
          <w:shd w:val="clear" w:color="auto" w:fill="FDFDFD"/>
        </w:rPr>
        <w:t xml:space="preserve">  (USLCA has signed for all Chapters, of which SELCA is one.  Individual signers are pending, per above.)</w:t>
      </w:r>
    </w:p>
    <w:p w:rsidR="007222F5" w:rsidRDefault="007222F5">
      <w:pPr>
        <w:rPr>
          <w:color w:val="000000"/>
          <w:shd w:val="clear" w:color="auto" w:fill="FDFDFD"/>
        </w:rPr>
      </w:pPr>
    </w:p>
    <w:p w:rsidR="007222F5" w:rsidRDefault="007222F5">
      <w:pPr>
        <w:rPr>
          <w:color w:val="000000"/>
          <w:shd w:val="clear" w:color="auto" w:fill="FDFDFD"/>
        </w:rPr>
      </w:pPr>
      <w:r>
        <w:rPr>
          <w:color w:val="000000"/>
          <w:shd w:val="clear" w:color="auto" w:fill="FDFDFD"/>
        </w:rPr>
        <w:t xml:space="preserve">SELCA now has a Lending Library for those preparing to take the IBLCE exam.  </w:t>
      </w:r>
      <w:r w:rsidR="00AC16A4">
        <w:rPr>
          <w:color w:val="000000"/>
          <w:shd w:val="clear" w:color="auto" w:fill="FDFDFD"/>
        </w:rPr>
        <w:t xml:space="preserve">Please consider donating your text and materials, once you have completed your exam.  Duplicate items are welcomed.  As a recognized non-profit, SELCA will give you a receipt for your donated items.  </w:t>
      </w:r>
      <w:r>
        <w:rPr>
          <w:color w:val="000000"/>
          <w:shd w:val="clear" w:color="auto" w:fill="FDFDFD"/>
        </w:rPr>
        <w:t>Stop by and check it out:</w:t>
      </w:r>
    </w:p>
    <w:p w:rsidR="007222F5" w:rsidRDefault="007222F5">
      <w:pPr>
        <w:rPr>
          <w:color w:val="000000"/>
          <w:shd w:val="clear" w:color="auto" w:fill="FDFDFD"/>
        </w:rPr>
      </w:pPr>
      <w:r>
        <w:rPr>
          <w:color w:val="000000"/>
          <w:shd w:val="clear" w:color="auto" w:fill="FDFDFD"/>
        </w:rPr>
        <w:t xml:space="preserve">Christy </w:t>
      </w:r>
      <w:proofErr w:type="spellStart"/>
      <w:r>
        <w:rPr>
          <w:color w:val="000000"/>
          <w:shd w:val="clear" w:color="auto" w:fill="FDFDFD"/>
        </w:rPr>
        <w:t>Coursey</w:t>
      </w:r>
      <w:proofErr w:type="spellEnd"/>
      <w:r>
        <w:rPr>
          <w:color w:val="000000"/>
          <w:shd w:val="clear" w:color="auto" w:fill="FDFDFD"/>
        </w:rPr>
        <w:t xml:space="preserve"> at Breastfeed Atlanta (</w:t>
      </w:r>
      <w:r w:rsidR="00AC16A4">
        <w:rPr>
          <w:color w:val="000000"/>
          <w:shd w:val="clear" w:color="auto" w:fill="FDFDFD"/>
        </w:rPr>
        <w:t>Library Custodian)</w:t>
      </w:r>
    </w:p>
    <w:p w:rsidR="00AC16A4" w:rsidRDefault="00AC16A4">
      <w:pPr>
        <w:rPr>
          <w:color w:val="000000"/>
          <w:shd w:val="clear" w:color="auto" w:fill="FDFDFD"/>
        </w:rPr>
      </w:pPr>
      <w:r>
        <w:rPr>
          <w:color w:val="000000"/>
          <w:shd w:val="clear" w:color="auto" w:fill="FDFDFD"/>
        </w:rPr>
        <w:t>575 Boulevard SE</w:t>
      </w:r>
    </w:p>
    <w:p w:rsidR="00AC16A4" w:rsidRDefault="00AC16A4">
      <w:pPr>
        <w:rPr>
          <w:color w:val="000000"/>
          <w:shd w:val="clear" w:color="auto" w:fill="FDFDFD"/>
        </w:rPr>
      </w:pPr>
      <w:r>
        <w:rPr>
          <w:color w:val="000000"/>
          <w:shd w:val="clear" w:color="auto" w:fill="FDFDFD"/>
        </w:rPr>
        <w:t>Atlanta, GA  30312</w:t>
      </w:r>
    </w:p>
    <w:p w:rsidR="00AC16A4" w:rsidRDefault="00AC16A4">
      <w:pPr>
        <w:rPr>
          <w:color w:val="000000"/>
          <w:shd w:val="clear" w:color="auto" w:fill="FDFDFD"/>
        </w:rPr>
      </w:pPr>
      <w:r>
        <w:rPr>
          <w:color w:val="000000"/>
          <w:shd w:val="clear" w:color="auto" w:fill="FDFDFD"/>
        </w:rPr>
        <w:t>404-454-9715</w:t>
      </w:r>
    </w:p>
    <w:p w:rsidR="00EA14DB" w:rsidRDefault="00EA14DB">
      <w:pPr>
        <w:rPr>
          <w:color w:val="000000"/>
          <w:shd w:val="clear" w:color="auto" w:fill="FDFDFD"/>
        </w:rPr>
      </w:pPr>
    </w:p>
    <w:p w:rsidR="00EA14DB" w:rsidRDefault="00EA14DB">
      <w:pPr>
        <w:rPr>
          <w:color w:val="000000"/>
          <w:shd w:val="clear" w:color="auto" w:fill="FDFDFD"/>
        </w:rPr>
      </w:pPr>
      <w:r>
        <w:rPr>
          <w:color w:val="000000"/>
          <w:shd w:val="clear" w:color="auto" w:fill="FDFDFD"/>
        </w:rPr>
        <w:t xml:space="preserve">North Georgia Technical College Program on Human Lactation – Kathy </w:t>
      </w:r>
      <w:proofErr w:type="spellStart"/>
      <w:r>
        <w:rPr>
          <w:color w:val="000000"/>
          <w:shd w:val="clear" w:color="auto" w:fill="FDFDFD"/>
        </w:rPr>
        <w:t>Kerce</w:t>
      </w:r>
      <w:proofErr w:type="spellEnd"/>
      <w:r>
        <w:rPr>
          <w:color w:val="000000"/>
          <w:shd w:val="clear" w:color="auto" w:fill="FDFDFD"/>
        </w:rPr>
        <w:t xml:space="preserve">, 706-378-1755, </w:t>
      </w:r>
      <w:hyperlink r:id="rId7" w:history="1">
        <w:r w:rsidRPr="00D603F4">
          <w:rPr>
            <w:rStyle w:val="Hyperlink"/>
            <w:shd w:val="clear" w:color="auto" w:fill="FDFDFD"/>
          </w:rPr>
          <w:t>kkerce@gntc.edu</w:t>
        </w:r>
      </w:hyperlink>
    </w:p>
    <w:p w:rsidR="00EA14DB" w:rsidRDefault="00EA14DB">
      <w:pPr>
        <w:rPr>
          <w:color w:val="000000"/>
          <w:shd w:val="clear" w:color="auto" w:fill="FDFDFD"/>
        </w:rPr>
      </w:pPr>
      <w:r>
        <w:rPr>
          <w:color w:val="000000"/>
          <w:shd w:val="clear" w:color="auto" w:fill="FDFDFD"/>
        </w:rPr>
        <w:t>Prerequisites can be taken beginning Summer and Fall 2017</w:t>
      </w:r>
    </w:p>
    <w:p w:rsidR="00EA14DB" w:rsidRDefault="00EA14DB">
      <w:pPr>
        <w:rPr>
          <w:color w:val="000000"/>
          <w:shd w:val="clear" w:color="auto" w:fill="FDFDFD"/>
        </w:rPr>
      </w:pPr>
      <w:r>
        <w:rPr>
          <w:color w:val="000000"/>
          <w:shd w:val="clear" w:color="auto" w:fill="FDFDFD"/>
        </w:rPr>
        <w:t>Program begins January 2018</w:t>
      </w:r>
    </w:p>
    <w:p w:rsidR="00EA14DB" w:rsidRDefault="00EA14DB">
      <w:pPr>
        <w:rPr>
          <w:color w:val="000000"/>
          <w:shd w:val="clear" w:color="auto" w:fill="FDFDFD"/>
        </w:rPr>
      </w:pPr>
    </w:p>
    <w:p w:rsidR="00EA14DB" w:rsidRDefault="00EA14DB">
      <w:pPr>
        <w:rPr>
          <w:color w:val="000000"/>
          <w:shd w:val="clear" w:color="auto" w:fill="FDFDFD"/>
        </w:rPr>
      </w:pPr>
      <w:r>
        <w:rPr>
          <w:color w:val="000000"/>
          <w:shd w:val="clear" w:color="auto" w:fill="FDFDFD"/>
        </w:rPr>
        <w:t>Healthy Mother/Healthy Baby Georgia Annual Conference, October 23 &amp; 24, 2017, in Macon, GA.</w:t>
      </w:r>
    </w:p>
    <w:p w:rsidR="00EA14DB" w:rsidRDefault="00EA14DB">
      <w:hyperlink r:id="rId8" w:history="1">
        <w:r w:rsidRPr="00D603F4">
          <w:rPr>
            <w:rStyle w:val="Hyperlink"/>
          </w:rPr>
          <w:t>https://hmhbga.org/events/</w:t>
        </w:r>
      </w:hyperlink>
      <w:r>
        <w:t xml:space="preserve">  and then scroll down to the event.</w:t>
      </w:r>
    </w:p>
    <w:p w:rsidR="00EA14DB" w:rsidRDefault="00EA14DB"/>
    <w:p w:rsidR="00EA14DB" w:rsidRDefault="003F7367">
      <w:r>
        <w:t xml:space="preserve">Anyone interested in </w:t>
      </w:r>
      <w:r w:rsidR="00EA14DB">
        <w:t>volunteer</w:t>
      </w:r>
      <w:r>
        <w:t>ing</w:t>
      </w:r>
      <w:r w:rsidR="00EA14DB">
        <w:t xml:space="preserve"> to help with the ABM conference (November 9 to 12), please contact Dr. Victoria Green at Grady Hospital, </w:t>
      </w:r>
      <w:hyperlink r:id="rId9" w:history="1">
        <w:r w:rsidR="00EA14DB" w:rsidRPr="00D603F4">
          <w:rPr>
            <w:rStyle w:val="Hyperlink"/>
          </w:rPr>
          <w:t>vgree01@emory.edu</w:t>
        </w:r>
      </w:hyperlink>
      <w:r w:rsidR="00EA14DB">
        <w:t>.</w:t>
      </w:r>
    </w:p>
    <w:p w:rsidR="00EA14DB" w:rsidRDefault="00EA14DB">
      <w:r>
        <w:t>Anyone wishing to provide a tour of your facilities</w:t>
      </w:r>
      <w:r w:rsidR="00591401">
        <w:t xml:space="preserve"> during the week (Nov 4 to Nov 12), please contact Dr. Julie Ware at</w:t>
      </w:r>
      <w:r w:rsidR="003F7367">
        <w:t xml:space="preserve"> </w:t>
      </w:r>
      <w:r w:rsidR="00591401">
        <w:t xml:space="preserve"> </w:t>
      </w:r>
      <w:hyperlink r:id="rId10" w:history="1">
        <w:r w:rsidR="00591401">
          <w:rPr>
            <w:rStyle w:val="Hyperlink"/>
            <w:rFonts w:ascii="Verdana" w:hAnsi="Verdana"/>
            <w:sz w:val="18"/>
            <w:szCs w:val="18"/>
            <w:shd w:val="clear" w:color="auto" w:fill="FFFFFF"/>
          </w:rPr>
          <w:t>abm@bfmed.org</w:t>
        </w:r>
      </w:hyperlink>
    </w:p>
    <w:p w:rsidR="00591401" w:rsidRDefault="00591401">
      <w:r>
        <w:t>ABM members are particularly interested in practices using IBCLCs, or whose medical personnel are also IBCLCs, as well as breastfeeding innovative hospital facilities, milk banks and depots.</w:t>
      </w:r>
    </w:p>
    <w:p w:rsidR="00D8716D" w:rsidRDefault="00D8716D"/>
    <w:p w:rsidR="00D8716D" w:rsidRDefault="00D8716D">
      <w:proofErr w:type="spellStart"/>
      <w:r>
        <w:t>ZipMilk</w:t>
      </w:r>
      <w:proofErr w:type="spellEnd"/>
      <w:r>
        <w:t xml:space="preserve"> Georgia (</w:t>
      </w:r>
      <w:hyperlink r:id="rId11" w:history="1">
        <w:r w:rsidRPr="00D603F4">
          <w:rPr>
            <w:rStyle w:val="Hyperlink"/>
          </w:rPr>
          <w:t>www.ZipMilk.org</w:t>
        </w:r>
      </w:hyperlink>
      <w:r>
        <w:t xml:space="preserve">) continues to expand and grow.  We are now at around 400 listings.  We would like to make it to 500 by the end of the year, and become the state with the largest number of listings.  If you are not on </w:t>
      </w:r>
      <w:proofErr w:type="spellStart"/>
      <w:r>
        <w:t>ZipMilk</w:t>
      </w:r>
      <w:proofErr w:type="spellEnd"/>
      <w:r>
        <w:t xml:space="preserve"> yet, and want to learn more, talk to, call or email Kat Chiu, Administrator, </w:t>
      </w:r>
      <w:proofErr w:type="spellStart"/>
      <w:r>
        <w:t>ZipMilk</w:t>
      </w:r>
      <w:proofErr w:type="spellEnd"/>
      <w:r>
        <w:t xml:space="preserve"> GA, 404-538-4498, </w:t>
      </w:r>
      <w:hyperlink r:id="rId12" w:history="1">
        <w:r w:rsidRPr="00D603F4">
          <w:rPr>
            <w:rStyle w:val="Hyperlink"/>
          </w:rPr>
          <w:t>georgiazipmilk@gmail.com</w:t>
        </w:r>
      </w:hyperlink>
      <w:r>
        <w:t xml:space="preserve">, </w:t>
      </w:r>
      <w:hyperlink r:id="rId13" w:history="1">
        <w:r w:rsidRPr="00D603F4">
          <w:rPr>
            <w:rStyle w:val="Hyperlink"/>
          </w:rPr>
          <w:t>amcbe@comcast.net</w:t>
        </w:r>
      </w:hyperlink>
      <w:r>
        <w:t>.  And watch for our booth at many of the upcoming lactation events around Georgia.</w:t>
      </w:r>
    </w:p>
    <w:p w:rsidR="00D8716D" w:rsidRDefault="00D8716D"/>
    <w:p w:rsidR="00D8716D" w:rsidRDefault="00D8716D">
      <w:r>
        <w:t xml:space="preserve">Georgia Breastfeeding Coalition (GBC) has completed its reorganization and will be actively recruiting members for 2018.  Go to </w:t>
      </w:r>
      <w:hyperlink r:id="rId14" w:history="1">
        <w:r w:rsidRPr="00D603F4">
          <w:rPr>
            <w:rStyle w:val="Hyperlink"/>
          </w:rPr>
          <w:t>www.georgiabreastfeedingcoalition.org</w:t>
        </w:r>
      </w:hyperlink>
      <w:r>
        <w:t xml:space="preserve"> and sign up for their free email list.  And stay tuned as our 2018 Membership Drive begins.  </w:t>
      </w:r>
    </w:p>
    <w:p w:rsidR="005B1FF2" w:rsidRDefault="00D8716D" w:rsidP="005B1FF2">
      <w:r>
        <w:t xml:space="preserve">GBC, along with the Northwest Breastfeeding Coalition is sponsoring the </w:t>
      </w:r>
      <w:proofErr w:type="spellStart"/>
      <w:r>
        <w:t>ExpressYourSuperPower</w:t>
      </w:r>
      <w:proofErr w:type="spellEnd"/>
      <w:r>
        <w:t xml:space="preserve"> 5/10K Race, on Saturday, September 30</w:t>
      </w:r>
      <w:r w:rsidRPr="00D8716D">
        <w:rPr>
          <w:vertAlign w:val="superscript"/>
        </w:rPr>
        <w:t>th</w:t>
      </w:r>
      <w:r>
        <w:t xml:space="preserve">.  Join us for a fun morning in a beautiful park, with tons of “Super Heroes”, lots of </w:t>
      </w:r>
      <w:r w:rsidR="005B1FF2">
        <w:t xml:space="preserve">music and fun, and something for everyone to do! </w:t>
      </w:r>
    </w:p>
    <w:p w:rsidR="005B1FF2" w:rsidRPr="005B1FF2" w:rsidRDefault="005B1FF2" w:rsidP="005B1FF2">
      <w:pPr>
        <w:shd w:val="clear" w:color="auto" w:fill="FDFDFD"/>
        <w:spacing w:after="0" w:line="240" w:lineRule="auto"/>
        <w:rPr>
          <w:rFonts w:ascii="Times New Roman" w:eastAsia="Times New Roman" w:hAnsi="Times New Roman" w:cs="Times New Roman"/>
          <w:color w:val="000000"/>
          <w:sz w:val="24"/>
          <w:szCs w:val="24"/>
        </w:rPr>
      </w:pPr>
      <w:r w:rsidRPr="005B1FF2">
        <w:rPr>
          <w:rFonts w:ascii="Calibri" w:eastAsia="Times New Roman" w:hAnsi="Calibri" w:cs="Calibri"/>
          <w:color w:val="1F497D"/>
        </w:rPr>
        <w:t>Registration Page:  </w:t>
      </w:r>
      <w:hyperlink r:id="rId15" w:tgtFrame="_blank" w:history="1">
        <w:r w:rsidRPr="005B1FF2">
          <w:rPr>
            <w:rFonts w:ascii="Calibri" w:eastAsia="Times New Roman" w:hAnsi="Calibri" w:cs="Calibri"/>
            <w:color w:val="336699"/>
            <w:u w:val="single"/>
          </w:rPr>
          <w:t>https://raceroster.com/events/2017/13211/express-your-superpower-5k10k</w:t>
        </w:r>
      </w:hyperlink>
    </w:p>
    <w:p w:rsidR="005B1FF2" w:rsidRPr="005B1FF2" w:rsidRDefault="005B1FF2" w:rsidP="005B1FF2">
      <w:pPr>
        <w:shd w:val="clear" w:color="auto" w:fill="FDFDFD"/>
        <w:spacing w:after="0" w:line="240" w:lineRule="auto"/>
        <w:rPr>
          <w:rFonts w:ascii="Times New Roman" w:eastAsia="Times New Roman" w:hAnsi="Times New Roman" w:cs="Times New Roman"/>
          <w:color w:val="000000"/>
          <w:sz w:val="24"/>
          <w:szCs w:val="24"/>
        </w:rPr>
      </w:pPr>
      <w:r w:rsidRPr="005B1FF2">
        <w:rPr>
          <w:rFonts w:ascii="Calibri" w:eastAsia="Times New Roman" w:hAnsi="Calibri" w:cs="Calibri"/>
          <w:color w:val="1F497D"/>
        </w:rPr>
        <w:t>Web site:  </w:t>
      </w:r>
      <w:hyperlink r:id="rId16" w:tgtFrame="_blank" w:history="1">
        <w:r w:rsidRPr="005B1FF2">
          <w:rPr>
            <w:rFonts w:ascii="Calibri" w:eastAsia="Times New Roman" w:hAnsi="Calibri" w:cs="Calibri"/>
            <w:color w:val="0563C1"/>
            <w:u w:val="single"/>
          </w:rPr>
          <w:t>http://www.fivestarntp.com/express-your-super-power.html</w:t>
        </w:r>
      </w:hyperlink>
    </w:p>
    <w:p w:rsidR="005B1FF2" w:rsidRPr="005B1FF2" w:rsidRDefault="005B1FF2" w:rsidP="005B1FF2">
      <w:pPr>
        <w:shd w:val="clear" w:color="auto" w:fill="FDFDFD"/>
        <w:spacing w:after="0" w:line="240" w:lineRule="auto"/>
        <w:rPr>
          <w:rFonts w:ascii="Times New Roman" w:eastAsia="Times New Roman" w:hAnsi="Times New Roman" w:cs="Times New Roman"/>
          <w:color w:val="000000"/>
          <w:sz w:val="24"/>
          <w:szCs w:val="24"/>
        </w:rPr>
      </w:pPr>
      <w:r w:rsidRPr="005B1FF2">
        <w:rPr>
          <w:rFonts w:ascii="Calibri" w:eastAsia="Times New Roman" w:hAnsi="Calibri" w:cs="Calibri"/>
          <w:color w:val="1F497D"/>
        </w:rPr>
        <w:t>Facebook event:  </w:t>
      </w:r>
      <w:hyperlink r:id="rId17" w:tgtFrame="_blank" w:history="1">
        <w:r w:rsidRPr="005B1FF2">
          <w:rPr>
            <w:rFonts w:ascii="Calibri" w:eastAsia="Times New Roman" w:hAnsi="Calibri" w:cs="Calibri"/>
            <w:color w:val="0563C1"/>
            <w:u w:val="single"/>
          </w:rPr>
          <w:t>https://www.facebook.com/events/438628209843540</w:t>
        </w:r>
      </w:hyperlink>
    </w:p>
    <w:p w:rsidR="005B1FF2" w:rsidRPr="005B1FF2" w:rsidRDefault="005B1FF2" w:rsidP="005B1FF2">
      <w:pPr>
        <w:shd w:val="clear" w:color="auto" w:fill="FDFDFD"/>
        <w:spacing w:after="0" w:line="240" w:lineRule="auto"/>
        <w:rPr>
          <w:rFonts w:ascii="Times New Roman" w:eastAsia="Times New Roman" w:hAnsi="Times New Roman" w:cs="Times New Roman"/>
          <w:color w:val="000000"/>
          <w:sz w:val="24"/>
          <w:szCs w:val="24"/>
        </w:rPr>
      </w:pPr>
      <w:r w:rsidRPr="005B1FF2">
        <w:rPr>
          <w:rFonts w:ascii="Calibri" w:eastAsia="Times New Roman" w:hAnsi="Calibri" w:cs="Calibri"/>
          <w:color w:val="1F497D"/>
        </w:rPr>
        <w:t>Event hashtag:  #eysp5k10k</w:t>
      </w:r>
    </w:p>
    <w:p w:rsidR="005B1FF2" w:rsidRPr="007222F5" w:rsidRDefault="005B1FF2">
      <w:bookmarkStart w:id="0" w:name="_GoBack"/>
      <w:bookmarkEnd w:id="0"/>
    </w:p>
    <w:sectPr w:rsidR="005B1FF2" w:rsidRPr="007222F5" w:rsidSect="003F73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AA3"/>
    <w:rsid w:val="003F7367"/>
    <w:rsid w:val="00591401"/>
    <w:rsid w:val="005B1FF2"/>
    <w:rsid w:val="006A30DB"/>
    <w:rsid w:val="006E7B98"/>
    <w:rsid w:val="007222F5"/>
    <w:rsid w:val="00722AA3"/>
    <w:rsid w:val="00AC16A4"/>
    <w:rsid w:val="00D8716D"/>
    <w:rsid w:val="00EA14DB"/>
    <w:rsid w:val="00FC3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76630"/>
  <w15:chartTrackingRefBased/>
  <w15:docId w15:val="{DFE38BA1-A65F-4FD1-968B-A5F734B7E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2AA3"/>
    <w:rPr>
      <w:color w:val="0000FF"/>
      <w:u w:val="single"/>
    </w:rPr>
  </w:style>
  <w:style w:type="character" w:styleId="Mention">
    <w:name w:val="Mention"/>
    <w:basedOn w:val="DefaultParagraphFont"/>
    <w:uiPriority w:val="99"/>
    <w:semiHidden/>
    <w:unhideWhenUsed/>
    <w:rsid w:val="007222F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6975">
      <w:bodyDiv w:val="1"/>
      <w:marLeft w:val="0"/>
      <w:marRight w:val="0"/>
      <w:marTop w:val="0"/>
      <w:marBottom w:val="0"/>
      <w:divBdr>
        <w:top w:val="none" w:sz="0" w:space="0" w:color="auto"/>
        <w:left w:val="none" w:sz="0" w:space="0" w:color="auto"/>
        <w:bottom w:val="none" w:sz="0" w:space="0" w:color="auto"/>
        <w:right w:val="none" w:sz="0" w:space="0" w:color="auto"/>
      </w:divBdr>
    </w:div>
    <w:div w:id="4779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mhbga.org/events/" TargetMode="External"/><Relationship Id="rId13" Type="http://schemas.openxmlformats.org/officeDocument/2006/relationships/hyperlink" Target="mailto:amcbe@comcast.net"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kerce@gntc.edu" TargetMode="External"/><Relationship Id="rId12" Type="http://schemas.openxmlformats.org/officeDocument/2006/relationships/hyperlink" Target="mailto:georgiazipmilk@gmail.com" TargetMode="External"/><Relationship Id="rId17" Type="http://schemas.openxmlformats.org/officeDocument/2006/relationships/hyperlink" Target="https://www.facebook.com/events/438628209843540" TargetMode="External"/><Relationship Id="rId2" Type="http://schemas.openxmlformats.org/officeDocument/2006/relationships/settings" Target="settings.xml"/><Relationship Id="rId16" Type="http://schemas.openxmlformats.org/officeDocument/2006/relationships/hyperlink" Target="http://www.fivestarntp.com/express-your-super-power.html" TargetMode="External"/><Relationship Id="rId1" Type="http://schemas.openxmlformats.org/officeDocument/2006/relationships/styles" Target="styles.xml"/><Relationship Id="rId6" Type="http://schemas.openxmlformats.org/officeDocument/2006/relationships/hyperlink" Target="http://www.usbreastfeeding.org/d/do/2018?source=5" TargetMode="External"/><Relationship Id="rId11" Type="http://schemas.openxmlformats.org/officeDocument/2006/relationships/hyperlink" Target="http://www.ZipMilk.org" TargetMode="External"/><Relationship Id="rId5" Type="http://schemas.openxmlformats.org/officeDocument/2006/relationships/hyperlink" Target="http://selca.info/where-we-stand/" TargetMode="External"/><Relationship Id="rId15" Type="http://schemas.openxmlformats.org/officeDocument/2006/relationships/hyperlink" Target="https://raceroster.com/events/2017/13211/express-your-superpower-5k10k" TargetMode="External"/><Relationship Id="rId10" Type="http://schemas.openxmlformats.org/officeDocument/2006/relationships/hyperlink" Target="mailto:abm@bfmed.org" TargetMode="External"/><Relationship Id="rId19" Type="http://schemas.openxmlformats.org/officeDocument/2006/relationships/theme" Target="theme/theme1.xml"/><Relationship Id="rId4" Type="http://schemas.openxmlformats.org/officeDocument/2006/relationships/hyperlink" Target="http://selca.info/conferences-education-resources/selca-annual-conference-2/" TargetMode="External"/><Relationship Id="rId9" Type="http://schemas.openxmlformats.org/officeDocument/2006/relationships/hyperlink" Target="mailto:vgree01@emory.edu" TargetMode="External"/><Relationship Id="rId14" Type="http://schemas.openxmlformats.org/officeDocument/2006/relationships/hyperlink" Target="http://www.georgiabreastfeedingcoali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Chiu</dc:creator>
  <cp:keywords/>
  <dc:description/>
  <cp:lastModifiedBy>James Chiu</cp:lastModifiedBy>
  <cp:revision>1</cp:revision>
  <dcterms:created xsi:type="dcterms:W3CDTF">2017-08-18T20:34:00Z</dcterms:created>
  <dcterms:modified xsi:type="dcterms:W3CDTF">2017-08-18T22:08:00Z</dcterms:modified>
</cp:coreProperties>
</file>